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3" w:rsidRPr="00326EF3" w:rsidRDefault="00326EF3" w:rsidP="00326EF3">
      <w:pPr>
        <w:numPr>
          <w:ilvl w:val="0"/>
          <w:numId w:val="1"/>
        </w:numPr>
        <w:spacing w:before="100" w:beforeAutospacing="1" w:after="100" w:afterAutospacing="1" w:line="336" w:lineRule="atLeast"/>
        <w:ind w:left="64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Assess the mentee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Check in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Assess for any urgent issues</w:t>
      </w:r>
    </w:p>
    <w:p w:rsidR="00326EF3" w:rsidRPr="00326EF3" w:rsidRDefault="00326EF3" w:rsidP="00326EF3">
      <w:pPr>
        <w:numPr>
          <w:ilvl w:val="0"/>
          <w:numId w:val="1"/>
        </w:numPr>
        <w:spacing w:before="100" w:beforeAutospacing="1" w:after="100" w:afterAutospacing="1" w:line="336" w:lineRule="atLeast"/>
        <w:ind w:left="64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Set an agenda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Review pending items</w:t>
      </w:r>
    </w:p>
    <w:p w:rsidR="00326EF3" w:rsidRPr="00326EF3" w:rsidRDefault="00326EF3" w:rsidP="00326EF3">
      <w:pPr>
        <w:numPr>
          <w:ilvl w:val="2"/>
          <w:numId w:val="1"/>
        </w:numPr>
        <w:spacing w:before="100" w:beforeAutospacing="1" w:after="100" w:afterAutospacing="1" w:line="336" w:lineRule="atLeast"/>
        <w:ind w:left="193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Administration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Hospital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University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Provincial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National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International</w:t>
      </w:r>
    </w:p>
    <w:p w:rsidR="00326EF3" w:rsidRPr="00326EF3" w:rsidRDefault="00326EF3" w:rsidP="00326EF3">
      <w:pPr>
        <w:numPr>
          <w:ilvl w:val="2"/>
          <w:numId w:val="1"/>
        </w:numPr>
        <w:spacing w:before="100" w:beforeAutospacing="1" w:after="100" w:afterAutospacing="1" w:line="336" w:lineRule="atLeast"/>
        <w:ind w:left="193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Clinical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Inpatient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Outpatient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On call responsibilities</w:t>
      </w:r>
    </w:p>
    <w:p w:rsidR="00326EF3" w:rsidRPr="00326EF3" w:rsidRDefault="00326EF3" w:rsidP="00326EF3">
      <w:pPr>
        <w:numPr>
          <w:ilvl w:val="2"/>
          <w:numId w:val="1"/>
        </w:numPr>
        <w:spacing w:before="100" w:beforeAutospacing="1" w:after="100" w:afterAutospacing="1" w:line="336" w:lineRule="atLeast"/>
        <w:ind w:left="193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Research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Publications</w:t>
      </w:r>
      <w:bookmarkStart w:id="0" w:name="_GoBack"/>
      <w:bookmarkEnd w:id="0"/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Grants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Presentations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Grant review panels</w:t>
      </w:r>
    </w:p>
    <w:p w:rsidR="00326EF3" w:rsidRPr="00326EF3" w:rsidRDefault="00326EF3" w:rsidP="00326EF3">
      <w:pPr>
        <w:numPr>
          <w:ilvl w:val="2"/>
          <w:numId w:val="1"/>
        </w:numPr>
        <w:spacing w:before="100" w:beforeAutospacing="1" w:after="100" w:afterAutospacing="1" w:line="336" w:lineRule="atLeast"/>
        <w:ind w:left="193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Teaching/training/providing mentoring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Undergraduate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Postgraduate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Graduate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Continuing education</w:t>
      </w:r>
    </w:p>
    <w:p w:rsidR="00326EF3" w:rsidRPr="00326EF3" w:rsidRDefault="00326EF3" w:rsidP="00326EF3">
      <w:pPr>
        <w:numPr>
          <w:ilvl w:val="2"/>
          <w:numId w:val="1"/>
        </w:numPr>
        <w:spacing w:before="100" w:beforeAutospacing="1" w:after="100" w:afterAutospacing="1" w:line="336" w:lineRule="atLeast"/>
        <w:ind w:left="193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Creative professional activity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Specify i.e. tool development for patients, clinicians</w:t>
      </w:r>
    </w:p>
    <w:p w:rsidR="00326EF3" w:rsidRPr="00326EF3" w:rsidRDefault="00326EF3" w:rsidP="00326EF3">
      <w:pPr>
        <w:numPr>
          <w:ilvl w:val="2"/>
          <w:numId w:val="1"/>
        </w:numPr>
        <w:spacing w:before="100" w:beforeAutospacing="1" w:after="100" w:afterAutospacing="1" w:line="336" w:lineRule="atLeast"/>
        <w:ind w:left="193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Work/life balance</w:t>
      </w:r>
    </w:p>
    <w:p w:rsidR="00326EF3" w:rsidRPr="00326EF3" w:rsidRDefault="00326EF3" w:rsidP="00326EF3">
      <w:pPr>
        <w:numPr>
          <w:ilvl w:val="2"/>
          <w:numId w:val="1"/>
        </w:numPr>
        <w:spacing w:before="100" w:beforeAutospacing="1" w:after="100" w:afterAutospacing="1" w:line="336" w:lineRule="atLeast"/>
        <w:ind w:left="193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Career guidance</w:t>
      </w:r>
    </w:p>
    <w:p w:rsidR="00326EF3" w:rsidRPr="00326EF3" w:rsidRDefault="00326EF3" w:rsidP="00326EF3">
      <w:pPr>
        <w:numPr>
          <w:ilvl w:val="3"/>
          <w:numId w:val="1"/>
        </w:numPr>
        <w:spacing w:before="100" w:beforeAutospacing="1" w:after="100" w:afterAutospacing="1" w:line="336" w:lineRule="atLeast"/>
        <w:ind w:left="258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Review individual development plan and CV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Assess time available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proofErr w:type="spellStart"/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Prioritise</w:t>
      </w:r>
      <w:proofErr w:type="spellEnd"/>
    </w:p>
    <w:p w:rsidR="00326EF3" w:rsidRPr="00326EF3" w:rsidRDefault="00326EF3" w:rsidP="00326EF3">
      <w:pPr>
        <w:numPr>
          <w:ilvl w:val="0"/>
          <w:numId w:val="1"/>
        </w:numPr>
        <w:spacing w:before="100" w:beforeAutospacing="1" w:after="100" w:afterAutospacing="1" w:line="336" w:lineRule="atLeast"/>
        <w:ind w:left="64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Assist/advise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Ask clarifying questions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Set clear and measurable goals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Give advice and suggest resources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Agree on timeline for deliverables</w:t>
      </w:r>
    </w:p>
    <w:p w:rsidR="00326EF3" w:rsidRPr="00326EF3" w:rsidRDefault="00326EF3" w:rsidP="00326EF3">
      <w:pPr>
        <w:numPr>
          <w:ilvl w:val="0"/>
          <w:numId w:val="1"/>
        </w:numPr>
        <w:spacing w:before="100" w:beforeAutospacing="1" w:after="100" w:afterAutospacing="1" w:line="336" w:lineRule="atLeast"/>
        <w:ind w:left="64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Provide opportunities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lastRenderedPageBreak/>
        <w:t>Consider potential collaborations/projects</w:t>
      </w:r>
    </w:p>
    <w:p w:rsidR="00326EF3" w:rsidRPr="00326EF3" w:rsidRDefault="00326EF3" w:rsidP="00326EF3">
      <w:pPr>
        <w:numPr>
          <w:ilvl w:val="0"/>
          <w:numId w:val="1"/>
        </w:numPr>
        <w:spacing w:before="100" w:beforeAutospacing="1" w:after="100" w:afterAutospacing="1" w:line="336" w:lineRule="atLeast"/>
        <w:ind w:left="64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Advocate/protect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Outline what actions are needed</w:t>
      </w:r>
    </w:p>
    <w:p w:rsidR="00326EF3" w:rsidRPr="00326EF3" w:rsidRDefault="00326EF3" w:rsidP="00326EF3">
      <w:pPr>
        <w:numPr>
          <w:ilvl w:val="0"/>
          <w:numId w:val="1"/>
        </w:numPr>
        <w:spacing w:before="100" w:beforeAutospacing="1" w:after="100" w:afterAutospacing="1" w:line="336" w:lineRule="atLeast"/>
        <w:ind w:left="64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Wrap up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Clarify expectations of mentor and mentee</w:t>
      </w:r>
    </w:p>
    <w:p w:rsidR="00326EF3" w:rsidRPr="00326EF3" w:rsidRDefault="00326EF3" w:rsidP="00326EF3">
      <w:pPr>
        <w:numPr>
          <w:ilvl w:val="1"/>
          <w:numId w:val="1"/>
        </w:numPr>
        <w:spacing w:before="100" w:beforeAutospacing="1" w:after="100" w:afterAutospacing="1" w:line="336" w:lineRule="atLeast"/>
        <w:ind w:left="129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326EF3">
        <w:rPr>
          <w:rFonts w:ascii="Helvetica" w:eastAsia="Times New Roman" w:hAnsi="Helvetica" w:cs="Helvetica"/>
          <w:color w:val="404040"/>
          <w:sz w:val="24"/>
          <w:szCs w:val="24"/>
        </w:rPr>
        <w:t>Schedule future meeting</w:t>
      </w:r>
    </w:p>
    <w:p w:rsidR="00385412" w:rsidRPr="00326EF3" w:rsidRDefault="00326EF3">
      <w:pPr>
        <w:rPr>
          <w:sz w:val="24"/>
          <w:szCs w:val="24"/>
        </w:rPr>
      </w:pPr>
    </w:p>
    <w:sectPr w:rsidR="00385412" w:rsidRPr="0032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620B"/>
    <w:multiLevelType w:val="multilevel"/>
    <w:tmpl w:val="077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3"/>
    <w:rsid w:val="000C75CC"/>
    <w:rsid w:val="00326EF3"/>
    <w:rsid w:val="008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>St. Michael's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Jimenez</dc:creator>
  <cp:lastModifiedBy>Andrea Jimenez</cp:lastModifiedBy>
  <cp:revision>1</cp:revision>
  <dcterms:created xsi:type="dcterms:W3CDTF">2016-03-10T16:35:00Z</dcterms:created>
  <dcterms:modified xsi:type="dcterms:W3CDTF">2016-03-10T16:36:00Z</dcterms:modified>
</cp:coreProperties>
</file>